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CEFAB" w14:textId="1C455882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50F5500" wp14:editId="383C8E1C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3367C" w14:textId="77777777" w:rsidR="00F83D66" w:rsidRPr="00EB461D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B46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2CFDF1D7" w14:textId="77777777" w:rsidR="00504270" w:rsidRPr="00EB461D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B46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F83D66" w:rsidRPr="00EB46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EB46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РАЙОНА </w:t>
      </w:r>
    </w:p>
    <w:p w14:paraId="253380D3" w14:textId="77777777" w:rsidR="00F83D66" w:rsidRPr="00EB461D" w:rsidRDefault="00F83D66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43E1EF93" w14:textId="77777777" w:rsidR="00504270" w:rsidRPr="00EB461D" w:rsidRDefault="00D54E4A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EB461D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РАСПОРЯЖЕНИЕ</w:t>
      </w:r>
      <w:r w:rsidR="00504270" w:rsidRPr="00EB46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DB0BAD6" w14:textId="77777777" w:rsidR="00504270" w:rsidRPr="00504270" w:rsidRDefault="00504270" w:rsidP="00EB46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                 </w:t>
      </w:r>
      <w:r w:rsidR="00EB4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504270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Pr="005042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54E4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EB46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14:paraId="0FFC74D1" w14:textId="77777777" w:rsidR="00504270" w:rsidRPr="00504270" w:rsidRDefault="00504270" w:rsidP="00EB461D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631A3DEE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48602DBA" w14:textId="011BF8BC" w:rsidR="00237FE5" w:rsidRDefault="003C04BA" w:rsidP="003A1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237FE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F7773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закреплении</w:t>
      </w:r>
      <w:r w:rsidR="00237FE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перечня кодов подвидов по видам доходов,</w:t>
      </w:r>
    </w:p>
    <w:p w14:paraId="3622D00D" w14:textId="77777777" w:rsidR="00F7773F" w:rsidRDefault="00237FE5" w:rsidP="003A1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за главными администраторами </w:t>
      </w:r>
      <w:r w:rsidR="00FA78E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(администраторами)</w:t>
      </w:r>
      <w:r w:rsidR="00F7773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доходов</w:t>
      </w:r>
      <w:r w:rsidR="00724D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14:paraId="2437DFE4" w14:textId="543CA8C1" w:rsidR="006107F9" w:rsidRDefault="00724D2D" w:rsidP="003A1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районного</w:t>
      </w:r>
      <w:r w:rsidR="00FA78E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237FE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бюджета</w:t>
      </w:r>
      <w:r w:rsidR="00FD4B8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Михайловского муниципального района</w:t>
      </w:r>
      <w:r w:rsidR="003A1E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14:paraId="2FDF1B5C" w14:textId="77777777" w:rsidR="00504270" w:rsidRPr="00504270" w:rsidRDefault="00504270" w:rsidP="00CF7AF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1D2955F1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5D2B6E5" w14:textId="05768687" w:rsidR="00E50AD1" w:rsidRDefault="003A1E3C" w:rsidP="00EB461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</w:t>
      </w:r>
      <w:r w:rsidR="00724D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пунктом 9 статьи 20 Бюджетного кодекса Российской Федерации </w:t>
      </w:r>
      <w:r w:rsidR="00DE2D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</w:t>
      </w:r>
      <w:r w:rsidR="00F7773F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F7773F" w:rsidRPr="00F7773F">
        <w:rPr>
          <w:rFonts w:ascii="Times New Roman" w:eastAsia="Times New Roman" w:hAnsi="Times New Roman" w:cs="Times New Roman"/>
          <w:sz w:val="28"/>
          <w:szCs w:val="20"/>
          <w:lang w:eastAsia="ru-RU"/>
        </w:rPr>
        <w:t>риказ</w:t>
      </w:r>
      <w:r w:rsidR="00F7773F"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="00F7773F" w:rsidRPr="00F777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Минфина России от 08.06.2020 N 99н (ред. от 12.10.2020) "Об утверждении кодов (перечней кодов) бюджетной классификации Российской Федерации на 2021 год (на 2021 год и на плановый период 2022 и 2023 годов)"</w:t>
      </w:r>
    </w:p>
    <w:p w14:paraId="3BCB6243" w14:textId="30017357" w:rsidR="008131DE" w:rsidRDefault="00EB461D" w:rsidP="008C759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F7773F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Закрепить</w:t>
      </w:r>
      <w:r w:rsidR="00DE2D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Перечень кодов подвидов по видам доходов, закрепленных за главными </w:t>
      </w:r>
      <w:r w:rsidR="00FA78E4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администраторами</w:t>
      </w:r>
      <w:r w:rsidR="00A624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(администраторами)</w:t>
      </w:r>
      <w:r w:rsidR="00FA78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доходов районного бюджета </w:t>
      </w:r>
      <w:r w:rsidR="005B2CE1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</w:t>
      </w:r>
      <w:r w:rsidR="00FA78E4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5B2C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FA78E4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5B2C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FA78E4">
        <w:rPr>
          <w:rFonts w:ascii="Times New Roman" w:eastAsia="Times New Roman" w:hAnsi="Times New Roman" w:cs="Times New Roman"/>
          <w:sz w:val="28"/>
          <w:szCs w:val="20"/>
          <w:lang w:eastAsia="ru-RU"/>
        </w:rPr>
        <w:t>а (прилагается).</w:t>
      </w:r>
    </w:p>
    <w:p w14:paraId="3F6DB0F9" w14:textId="3B60E635" w:rsidR="005B2CE1" w:rsidRDefault="00FA78E4" w:rsidP="008C759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5B2C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Главным администраторам (администраторам) </w:t>
      </w:r>
      <w:r w:rsidR="00B0130F">
        <w:rPr>
          <w:rFonts w:ascii="Times New Roman" w:eastAsia="Times New Roman" w:hAnsi="Times New Roman" w:cs="Times New Roman"/>
          <w:sz w:val="28"/>
          <w:szCs w:val="20"/>
          <w:lang w:eastAsia="ru-RU"/>
        </w:rPr>
        <w:t>осуществлять администрирование поступлений доходов районного бюджета Михайловского муниципального района в пределах своей компетенции в соответствии с утвержденным Перечнем.</w:t>
      </w:r>
    </w:p>
    <w:p w14:paraId="4C814314" w14:textId="5601DEA6" w:rsidR="008F1AFC" w:rsidRDefault="008F1AFC" w:rsidP="00FD4B8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B2C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8C67EA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аспоряжение </w:t>
      </w:r>
      <w:r w:rsidR="008C67E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применяется к правоотношениям, возникающим при составлении и исполнении бюджета муниципального образования Михайловский муниципальный район на 2021 год и плановый период 2022 и 2023 годов и последующие годы.</w:t>
      </w:r>
    </w:p>
    <w:p w14:paraId="7111EFDE" w14:textId="6A34A9AF" w:rsidR="008B606E" w:rsidRDefault="008F1AFC" w:rsidP="006107F9">
      <w:pPr>
        <w:widowControl w:val="0"/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sectPr w:rsidR="008B606E" w:rsidSect="008B606E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6107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6107F9" w:rsidRPr="002E166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Муниципальному казенному учреж</w:t>
      </w:r>
      <w:r w:rsidR="006107F9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дению «Управление по организаци</w:t>
      </w:r>
      <w:r w:rsidR="006107F9" w:rsidRPr="002E166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онно-техническому обеспечению деятельности администрации Михайловского </w:t>
      </w:r>
      <w:r w:rsidR="006107F9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муниципального района» (Горшков А.П.</w:t>
      </w:r>
      <w:r w:rsidR="006107F9" w:rsidRPr="002E166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) </w:t>
      </w:r>
      <w:r w:rsidR="006107F9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разместить</w:t>
      </w:r>
      <w:r w:rsidR="006107F9" w:rsidRPr="002E166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данное</w:t>
      </w:r>
      <w:r w:rsidR="008B606E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 </w:t>
      </w:r>
      <w:r w:rsidR="002A0FCE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        </w:t>
      </w:r>
    </w:p>
    <w:p w14:paraId="6F16D3FD" w14:textId="5E72B18A" w:rsidR="006107F9" w:rsidRPr="002E1668" w:rsidRDefault="006107F9" w:rsidP="002A0FCE">
      <w:pPr>
        <w:widowControl w:val="0"/>
        <w:tabs>
          <w:tab w:val="left" w:pos="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lastRenderedPageBreak/>
        <w:t>распоряжение н</w:t>
      </w:r>
      <w:r w:rsidRPr="002E166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а официальном сайте администрации Михайловского муниципального района.</w:t>
      </w:r>
    </w:p>
    <w:p w14:paraId="04858AEC" w14:textId="671AC0BA" w:rsidR="004F60C8" w:rsidRPr="00EB461D" w:rsidRDefault="008F1AFC" w:rsidP="00EB46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B461D">
        <w:rPr>
          <w:rFonts w:ascii="Times New Roman" w:hAnsi="Times New Roman" w:cs="Times New Roman"/>
          <w:sz w:val="28"/>
          <w:szCs w:val="28"/>
        </w:rPr>
        <w:t xml:space="preserve">. </w:t>
      </w:r>
      <w:r w:rsidR="004F60C8" w:rsidRPr="00EB461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107F9">
        <w:rPr>
          <w:rFonts w:ascii="Times New Roman" w:hAnsi="Times New Roman" w:cs="Times New Roman"/>
          <w:sz w:val="28"/>
          <w:szCs w:val="28"/>
        </w:rPr>
        <w:t>ис</w:t>
      </w:r>
      <w:r w:rsidR="004F60C8" w:rsidRPr="00EB461D">
        <w:rPr>
          <w:rFonts w:ascii="Times New Roman" w:hAnsi="Times New Roman" w:cs="Times New Roman"/>
          <w:sz w:val="28"/>
          <w:szCs w:val="28"/>
        </w:rPr>
        <w:t xml:space="preserve">полнения данного распоряжения </w:t>
      </w:r>
      <w:r w:rsidR="006107F9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506CF0">
        <w:rPr>
          <w:rFonts w:ascii="Times New Roman" w:hAnsi="Times New Roman" w:cs="Times New Roman"/>
          <w:sz w:val="28"/>
          <w:szCs w:val="28"/>
        </w:rPr>
        <w:t>первого заместителя</w:t>
      </w:r>
      <w:r w:rsidR="006107F9">
        <w:rPr>
          <w:rFonts w:ascii="Times New Roman" w:hAnsi="Times New Roman" w:cs="Times New Roman"/>
          <w:sz w:val="28"/>
          <w:szCs w:val="28"/>
        </w:rPr>
        <w:t xml:space="preserve"> главы администрации Михайловского муниципального района</w:t>
      </w:r>
      <w:r w:rsidR="00DA1CE9">
        <w:rPr>
          <w:rFonts w:ascii="Times New Roman" w:hAnsi="Times New Roman" w:cs="Times New Roman"/>
          <w:sz w:val="28"/>
          <w:szCs w:val="28"/>
        </w:rPr>
        <w:t xml:space="preserve"> Зубок П.А</w:t>
      </w:r>
      <w:r w:rsidR="001E1322">
        <w:rPr>
          <w:rFonts w:ascii="Times New Roman" w:hAnsi="Times New Roman" w:cs="Times New Roman"/>
          <w:sz w:val="28"/>
          <w:szCs w:val="28"/>
        </w:rPr>
        <w:t>.</w:t>
      </w:r>
    </w:p>
    <w:p w14:paraId="122F2667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5E0E668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FF3E4F9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AA3D8FC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1AC7FBB0" w14:textId="3905F979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14:paraId="35405B4B" w14:textId="00FB18E7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BF7026D" w14:textId="0E24E565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88111CF" w14:textId="4A94FBEE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091A91C" w14:textId="7F11743B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BA4EC33" w14:textId="6106489A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91C2140" w14:textId="57345DE7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F0355F7" w14:textId="0E059F8D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8C6AE41" w14:textId="4917B8C6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E185082" w14:textId="75D55720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47C66E8" w14:textId="03848490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DDE3739" w14:textId="20F92DF2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2646526" w14:textId="30891A2E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6BE131B" w14:textId="14EFB5B9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B1B358D" w14:textId="6DE236AA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A580CCC" w14:textId="3EEFBD75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E44190F" w14:textId="658208F9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89F1EF5" w14:textId="1B73896D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A6BEE12" w14:textId="5998E95A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A3D001B" w14:textId="7139E08D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4686BC5" w14:textId="44FB49CB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74AD9CB" w14:textId="0D9233EA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CDE5287" w14:textId="3810D990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9773EF4" w14:textId="6EB70814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EBDE7C4" w14:textId="567137D2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077699A" w14:textId="101B0B85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895A73C" w14:textId="203D924C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5223DDB" w14:textId="3DABE901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7169B51" w14:textId="09511EA3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8110D23" w14:textId="1131BADB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BDA0D72" w14:textId="3742967F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09455F0" w14:textId="25B19CD3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9DA0CD1" w14:textId="2D2A7050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Style w:val="a7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</w:tblGrid>
      <w:tr w:rsidR="00384B3C" w14:paraId="5F89C6C6" w14:textId="77777777" w:rsidTr="00384B3C">
        <w:tc>
          <w:tcPr>
            <w:tcW w:w="4529" w:type="dxa"/>
          </w:tcPr>
          <w:p w14:paraId="5A55F282" w14:textId="24D5D0C8" w:rsidR="00384B3C" w:rsidRDefault="00384B3C" w:rsidP="00504270">
            <w:pP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lastRenderedPageBreak/>
              <w:t xml:space="preserve">                 Приложение</w:t>
            </w:r>
          </w:p>
          <w:p w14:paraId="30D8FB1A" w14:textId="3E138443" w:rsidR="00384B3C" w:rsidRDefault="00384B3C" w:rsidP="00504270">
            <w:pP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к распоряжению администрации</w:t>
            </w:r>
          </w:p>
          <w:p w14:paraId="2A345FED" w14:textId="77777777" w:rsidR="00384B3C" w:rsidRDefault="00384B3C" w:rsidP="00504270">
            <w:pP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Михайловского муниципального района</w:t>
            </w:r>
          </w:p>
          <w:p w14:paraId="178EE23C" w14:textId="4135F00E" w:rsidR="00384B3C" w:rsidRDefault="00384B3C" w:rsidP="00504270">
            <w:pP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От                                №</w:t>
            </w:r>
          </w:p>
        </w:tc>
      </w:tr>
    </w:tbl>
    <w:p w14:paraId="755AA5B0" w14:textId="3193581C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28D71450" w14:textId="2B38F86C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439F1B87" w14:textId="77777777" w:rsidR="00384B3C" w:rsidRDefault="00384B3C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667FA569" w14:textId="31BB49E2" w:rsidR="0084347F" w:rsidRPr="001765BC" w:rsidRDefault="0084347F" w:rsidP="00176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765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Перечень</w:t>
      </w:r>
    </w:p>
    <w:p w14:paraId="786F52F6" w14:textId="6F0BD8AC" w:rsidR="0084347F" w:rsidRDefault="001765BC" w:rsidP="001765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</w:t>
      </w:r>
      <w:r w:rsidR="0084347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одов подвидов доходов по видам доходов закрепленных за главными</w:t>
      </w:r>
    </w:p>
    <w:p w14:paraId="790E2EDA" w14:textId="4EE3137C" w:rsidR="0084347F" w:rsidRDefault="0084347F" w:rsidP="001765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администраторами (администраторами) доходов районного бюджета</w:t>
      </w:r>
    </w:p>
    <w:p w14:paraId="45C8AF75" w14:textId="61CE9C2E" w:rsidR="0084347F" w:rsidRDefault="0084347F" w:rsidP="001765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Михайловского муниципального района</w:t>
      </w:r>
    </w:p>
    <w:p w14:paraId="4E4A7171" w14:textId="18EEE900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541"/>
        <w:gridCol w:w="2031"/>
        <w:gridCol w:w="1694"/>
        <w:gridCol w:w="1133"/>
        <w:gridCol w:w="3810"/>
      </w:tblGrid>
      <w:tr w:rsidR="00AF21E6" w:rsidRPr="001765BC" w14:paraId="47C5A83C" w14:textId="77777777" w:rsidTr="00AF21E6">
        <w:trPr>
          <w:trHeight w:val="1659"/>
        </w:trPr>
        <w:tc>
          <w:tcPr>
            <w:tcW w:w="541" w:type="dxa"/>
          </w:tcPr>
          <w:p w14:paraId="1D44D0E6" w14:textId="77777777" w:rsidR="00AF21E6" w:rsidRPr="001765BC" w:rsidRDefault="00AF21E6" w:rsidP="00AF21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6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1ED1AE81" w14:textId="4EFB4F59" w:rsidR="00AF21E6" w:rsidRPr="001765BC" w:rsidRDefault="00AF21E6" w:rsidP="00AF21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6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006" w:type="dxa"/>
          </w:tcPr>
          <w:p w14:paraId="6D204528" w14:textId="0E13A3BD" w:rsidR="00AF21E6" w:rsidRPr="001765BC" w:rsidRDefault="00AF21E6" w:rsidP="00AF21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6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главного администратора (администратора) доходов районного бюджета</w:t>
            </w:r>
          </w:p>
        </w:tc>
        <w:tc>
          <w:tcPr>
            <w:tcW w:w="1701" w:type="dxa"/>
          </w:tcPr>
          <w:p w14:paraId="757DC5AB" w14:textId="77777777" w:rsidR="00AF21E6" w:rsidRPr="001765BC" w:rsidRDefault="00AF21E6" w:rsidP="00AF21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6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вида</w:t>
            </w:r>
          </w:p>
          <w:p w14:paraId="0A09F583" w14:textId="650B3B77" w:rsidR="00AF21E6" w:rsidRPr="001765BC" w:rsidRDefault="00AF21E6" w:rsidP="00AF21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6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доходов</w:t>
            </w:r>
          </w:p>
        </w:tc>
        <w:tc>
          <w:tcPr>
            <w:tcW w:w="1134" w:type="dxa"/>
          </w:tcPr>
          <w:p w14:paraId="50F1E159" w14:textId="40822F67" w:rsidR="00AF21E6" w:rsidRPr="001765BC" w:rsidRDefault="00AF21E6" w:rsidP="00AF21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6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подвида доходов</w:t>
            </w:r>
          </w:p>
        </w:tc>
        <w:tc>
          <w:tcPr>
            <w:tcW w:w="3827" w:type="dxa"/>
          </w:tcPr>
          <w:p w14:paraId="188F2D32" w14:textId="6B12E7DA" w:rsidR="00AF21E6" w:rsidRPr="001765BC" w:rsidRDefault="00AF21E6" w:rsidP="00AF21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6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кода вида доходов, кода подвидов доходов бюджета</w:t>
            </w:r>
          </w:p>
        </w:tc>
      </w:tr>
      <w:tr w:rsidR="00AF21E6" w:rsidRPr="001765BC" w14:paraId="3725A8E0" w14:textId="77777777" w:rsidTr="00AF21E6">
        <w:trPr>
          <w:trHeight w:val="846"/>
        </w:trPr>
        <w:tc>
          <w:tcPr>
            <w:tcW w:w="541" w:type="dxa"/>
          </w:tcPr>
          <w:p w14:paraId="42135C24" w14:textId="261DD173" w:rsidR="00AF21E6" w:rsidRPr="001765BC" w:rsidRDefault="00AF21E6" w:rsidP="00AF21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Hlk63860527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14:paraId="7BC2A42C" w14:textId="441293B4" w:rsidR="00AF21E6" w:rsidRPr="001765BC" w:rsidRDefault="00150EF9" w:rsidP="00AF21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1701" w:type="dxa"/>
          </w:tcPr>
          <w:p w14:paraId="752116AE" w14:textId="19D5FE37" w:rsidR="00AF21E6" w:rsidRPr="001765BC" w:rsidRDefault="00AF21E6" w:rsidP="00AF21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1 08 0</w:t>
            </w:r>
            <w:r w:rsidR="00150E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01</w:t>
            </w:r>
          </w:p>
        </w:tc>
        <w:tc>
          <w:tcPr>
            <w:tcW w:w="1134" w:type="dxa"/>
          </w:tcPr>
          <w:p w14:paraId="55BDAE2A" w14:textId="5D616A7E" w:rsidR="00AF21E6" w:rsidRPr="001765BC" w:rsidRDefault="00AF21E6" w:rsidP="00AF21E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1000 110</w:t>
            </w:r>
          </w:p>
        </w:tc>
        <w:tc>
          <w:tcPr>
            <w:tcW w:w="3827" w:type="dxa"/>
          </w:tcPr>
          <w:p w14:paraId="035D8E38" w14:textId="43F3E464" w:rsidR="00AF21E6" w:rsidRPr="001765BC" w:rsidRDefault="00150EF9" w:rsidP="00150EF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0E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bookmarkEnd w:id="0"/>
      <w:tr w:rsidR="00AF21E6" w:rsidRPr="001765BC" w14:paraId="64DC5325" w14:textId="77777777" w:rsidTr="00AF21E6">
        <w:trPr>
          <w:trHeight w:val="1681"/>
        </w:trPr>
        <w:tc>
          <w:tcPr>
            <w:tcW w:w="541" w:type="dxa"/>
          </w:tcPr>
          <w:p w14:paraId="0B8CFCAE" w14:textId="7AE253F3" w:rsidR="00AF21E6" w:rsidRPr="001765BC" w:rsidRDefault="00AF21E6" w:rsidP="00AF21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06" w:type="dxa"/>
          </w:tcPr>
          <w:p w14:paraId="3AC659BB" w14:textId="0477CF76" w:rsidR="00AF21E6" w:rsidRPr="001765BC" w:rsidRDefault="00150EF9" w:rsidP="00AF21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1701" w:type="dxa"/>
          </w:tcPr>
          <w:p w14:paraId="666D2F73" w14:textId="2957631A" w:rsidR="00AF21E6" w:rsidRPr="001765BC" w:rsidRDefault="00150EF9" w:rsidP="00AF21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1 08 03010 01</w:t>
            </w:r>
          </w:p>
        </w:tc>
        <w:tc>
          <w:tcPr>
            <w:tcW w:w="1134" w:type="dxa"/>
          </w:tcPr>
          <w:p w14:paraId="790E5B69" w14:textId="272AD2DB" w:rsidR="00AF21E6" w:rsidRPr="001765BC" w:rsidRDefault="00150EF9" w:rsidP="00AF21E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4000 110</w:t>
            </w:r>
          </w:p>
        </w:tc>
        <w:tc>
          <w:tcPr>
            <w:tcW w:w="3827" w:type="dxa"/>
          </w:tcPr>
          <w:p w14:paraId="0491B513" w14:textId="3887215F" w:rsidR="00AF21E6" w:rsidRPr="001765BC" w:rsidRDefault="00150EF9" w:rsidP="00150EF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0E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поступления</w:t>
            </w:r>
            <w:r w:rsidRPr="00150E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14:paraId="206D5C86" w14:textId="77777777" w:rsidR="0084347F" w:rsidRP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515D1E52" w14:textId="7C611BD5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475B7BC" w14:textId="23167CCB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0BE34E4" w14:textId="0BFFCAB3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F0FED85" w14:textId="511805DF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1A60DE9" w14:textId="7A706B93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5DBCEA1" w14:textId="1C92C371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5608E6E" w14:textId="2444FDA3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5C30A5E" w14:textId="26717BD0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AA78EDC" w14:textId="392085E2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FBD0186" w14:textId="00F04408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C6E8BEC" w14:textId="77777777" w:rsidR="0084347F" w:rsidRPr="00504270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84347F" w:rsidRPr="00504270" w:rsidSect="00384B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33490"/>
    <w:multiLevelType w:val="hybridMultilevel"/>
    <w:tmpl w:val="48EAB7C0"/>
    <w:lvl w:ilvl="0" w:tplc="875096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672951"/>
    <w:multiLevelType w:val="hybridMultilevel"/>
    <w:tmpl w:val="E9DADC88"/>
    <w:lvl w:ilvl="0" w:tplc="E33AE2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27A65"/>
    <w:rsid w:val="00150EF9"/>
    <w:rsid w:val="001649A2"/>
    <w:rsid w:val="001765BC"/>
    <w:rsid w:val="001C5457"/>
    <w:rsid w:val="001D1194"/>
    <w:rsid w:val="001E1322"/>
    <w:rsid w:val="001F272A"/>
    <w:rsid w:val="00237FE5"/>
    <w:rsid w:val="002A0FCE"/>
    <w:rsid w:val="002D4FE6"/>
    <w:rsid w:val="00315508"/>
    <w:rsid w:val="00384B3C"/>
    <w:rsid w:val="00385A80"/>
    <w:rsid w:val="003A1E3C"/>
    <w:rsid w:val="003C04BA"/>
    <w:rsid w:val="003C1B2A"/>
    <w:rsid w:val="004419B1"/>
    <w:rsid w:val="004F60C8"/>
    <w:rsid w:val="00504270"/>
    <w:rsid w:val="00506CF0"/>
    <w:rsid w:val="005953BB"/>
    <w:rsid w:val="005B2CE1"/>
    <w:rsid w:val="006107F9"/>
    <w:rsid w:val="006C544F"/>
    <w:rsid w:val="006D17CF"/>
    <w:rsid w:val="00724D2D"/>
    <w:rsid w:val="007462AF"/>
    <w:rsid w:val="008131DE"/>
    <w:rsid w:val="0084347F"/>
    <w:rsid w:val="00870E23"/>
    <w:rsid w:val="008B606E"/>
    <w:rsid w:val="008C67EA"/>
    <w:rsid w:val="008C759C"/>
    <w:rsid w:val="008D1C75"/>
    <w:rsid w:val="008F1AFC"/>
    <w:rsid w:val="009A36D3"/>
    <w:rsid w:val="009A67CD"/>
    <w:rsid w:val="009E676C"/>
    <w:rsid w:val="00A37B2F"/>
    <w:rsid w:val="00A62465"/>
    <w:rsid w:val="00AF21E6"/>
    <w:rsid w:val="00B0130F"/>
    <w:rsid w:val="00B55061"/>
    <w:rsid w:val="00C10E76"/>
    <w:rsid w:val="00C37074"/>
    <w:rsid w:val="00C96BD1"/>
    <w:rsid w:val="00CC6262"/>
    <w:rsid w:val="00CF7AFF"/>
    <w:rsid w:val="00D077B8"/>
    <w:rsid w:val="00D53508"/>
    <w:rsid w:val="00D54E4A"/>
    <w:rsid w:val="00DA1CE9"/>
    <w:rsid w:val="00DB5ECB"/>
    <w:rsid w:val="00DE2DEA"/>
    <w:rsid w:val="00E50AD1"/>
    <w:rsid w:val="00E63681"/>
    <w:rsid w:val="00E92458"/>
    <w:rsid w:val="00EB461D"/>
    <w:rsid w:val="00ED605B"/>
    <w:rsid w:val="00F052C7"/>
    <w:rsid w:val="00F264D9"/>
    <w:rsid w:val="00F65C96"/>
    <w:rsid w:val="00F7773F"/>
    <w:rsid w:val="00F83D66"/>
    <w:rsid w:val="00FA78E4"/>
    <w:rsid w:val="00FB797B"/>
    <w:rsid w:val="00FD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09F5"/>
  <w15:docId w15:val="{FA685D62-F799-442A-B73A-FFAAA0B4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3">
    <w:name w:val="Основной текст (3)_"/>
    <w:link w:val="30"/>
    <w:uiPriority w:val="99"/>
    <w:rsid w:val="009A36D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1">
    <w:name w:val="Основной текст (3) + Не полужирный"/>
    <w:uiPriority w:val="99"/>
    <w:rsid w:val="009A36D3"/>
    <w:rPr>
      <w:rFonts w:ascii="Times New Roman" w:hAnsi="Times New Roman" w:cs="Times New Roman"/>
      <w:b w:val="0"/>
      <w:bCs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uiPriority w:val="99"/>
    <w:rsid w:val="009A36D3"/>
    <w:pPr>
      <w:widowControl w:val="0"/>
      <w:shd w:val="clear" w:color="auto" w:fill="FFFFFF"/>
      <w:spacing w:before="600" w:after="0" w:line="21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styleId="a6">
    <w:name w:val="No Spacing"/>
    <w:uiPriority w:val="1"/>
    <w:qFormat/>
    <w:rsid w:val="009A36D3"/>
    <w:pPr>
      <w:spacing w:after="0" w:line="240" w:lineRule="auto"/>
    </w:pPr>
  </w:style>
  <w:style w:type="table" w:styleId="a7">
    <w:name w:val="Table Grid"/>
    <w:basedOn w:val="a1"/>
    <w:uiPriority w:val="39"/>
    <w:rsid w:val="001649A2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25350-6F93-46DD-9A5D-7109CC1BA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Dohod_2</cp:lastModifiedBy>
  <cp:revision>12</cp:revision>
  <cp:lastPrinted>2020-03-26T00:28:00Z</cp:lastPrinted>
  <dcterms:created xsi:type="dcterms:W3CDTF">2021-02-10T02:46:00Z</dcterms:created>
  <dcterms:modified xsi:type="dcterms:W3CDTF">2021-02-10T05:06:00Z</dcterms:modified>
</cp:coreProperties>
</file>